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63B70" w14:textId="77777777" w:rsidR="00EF256D" w:rsidRDefault="00B97271">
      <w:pPr>
        <w:pStyle w:val="1"/>
        <w:jc w:val="center"/>
      </w:pPr>
      <w:r>
        <w:rPr>
          <w:rFonts w:hint="eastAsia"/>
        </w:rPr>
        <w:t>宣传部</w:t>
      </w:r>
      <w:r>
        <w:t>工作</w:t>
      </w:r>
      <w:r>
        <w:rPr>
          <w:rFonts w:hint="eastAsia"/>
        </w:rPr>
        <w:t>记录</w:t>
      </w:r>
    </w:p>
    <w:p w14:paraId="05832CCE" w14:textId="77777777" w:rsidR="00EF256D" w:rsidRDefault="00B97271">
      <w:pPr>
        <w:pStyle w:val="3"/>
        <w:numPr>
          <w:ilvl w:val="0"/>
          <w:numId w:val="1"/>
        </w:numPr>
      </w:pPr>
      <w:r>
        <w:t>部门日常工作</w:t>
      </w:r>
    </w:p>
    <w:p w14:paraId="145A8AB8" w14:textId="77777777" w:rsidR="00EF256D" w:rsidRDefault="00B97271">
      <w:pPr>
        <w:pStyle w:val="a3"/>
        <w:numPr>
          <w:ilvl w:val="1"/>
          <w:numId w:val="1"/>
        </w:numPr>
        <w:ind w:firstLineChars="0"/>
        <w:rPr>
          <w:rStyle w:val="50"/>
        </w:rPr>
      </w:pPr>
      <w:r>
        <w:rPr>
          <w:rStyle w:val="50"/>
        </w:rPr>
        <w:t>新闻拍照方面</w:t>
      </w:r>
    </w:p>
    <w:p w14:paraId="70886AF0" w14:textId="5FFCC40F" w:rsidR="00EF256D" w:rsidRDefault="00B97271">
      <w:pPr>
        <w:pStyle w:val="a3"/>
        <w:ind w:left="1140" w:firstLineChars="0" w:firstLine="0"/>
        <w:rPr>
          <w:sz w:val="28"/>
          <w:szCs w:val="28"/>
        </w:rPr>
      </w:pPr>
      <w:r>
        <w:rPr>
          <w:sz w:val="28"/>
          <w:szCs w:val="28"/>
        </w:rPr>
        <w:t>负责</w:t>
      </w:r>
      <w:r>
        <w:rPr>
          <w:rFonts w:hint="eastAsia"/>
          <w:sz w:val="28"/>
          <w:szCs w:val="28"/>
        </w:rPr>
        <w:t>撰写文院大小型活动及讲座的新闻及拍照（学生会的例会、学薪火行动换届、黄师杯排球赛、文学类讲座、学生会授牌仪式、</w:t>
      </w:r>
      <w:r>
        <w:rPr>
          <w:rFonts w:hint="eastAsia"/>
          <w:sz w:val="28"/>
          <w:szCs w:val="28"/>
        </w:rPr>
        <w:t>2</w:t>
      </w:r>
      <w:r>
        <w:rPr>
          <w:sz w:val="28"/>
          <w:szCs w:val="28"/>
        </w:rPr>
        <w:t>0</w:t>
      </w:r>
      <w:r>
        <w:rPr>
          <w:rFonts w:hint="eastAsia"/>
          <w:sz w:val="28"/>
          <w:szCs w:val="28"/>
        </w:rPr>
        <w:t>级专业分流宣讲大会暨三观教育讲座、学习经验交流分享大会、庆祝建党一百周年晚会、学代会、换届大会等等）</w:t>
      </w:r>
    </w:p>
    <w:p w14:paraId="7EFA6064" w14:textId="47C4582B" w:rsidR="00F64837" w:rsidRDefault="00F64837">
      <w:pPr>
        <w:pStyle w:val="a3"/>
        <w:ind w:left="1140" w:firstLineChars="0" w:firstLine="0"/>
        <w:rPr>
          <w:rFonts w:hint="eastAsia"/>
          <w:sz w:val="28"/>
          <w:szCs w:val="28"/>
        </w:rPr>
      </w:pPr>
      <w:r>
        <w:rPr>
          <w:rFonts w:hint="eastAsia"/>
          <w:noProof/>
          <w:sz w:val="28"/>
          <w:szCs w:val="28"/>
        </w:rPr>
        <w:drawing>
          <wp:inline distT="0" distB="0" distL="0" distR="0" wp14:anchorId="5277519F" wp14:editId="6ED53DD0">
            <wp:extent cx="2877483" cy="1918207"/>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82856" cy="1921789"/>
                    </a:xfrm>
                    <a:prstGeom prst="rect">
                      <a:avLst/>
                    </a:prstGeom>
                  </pic:spPr>
                </pic:pic>
              </a:graphicData>
            </a:graphic>
          </wp:inline>
        </w:drawing>
      </w:r>
    </w:p>
    <w:p w14:paraId="3C7B7EEF" w14:textId="77777777" w:rsidR="00EF256D" w:rsidRDefault="00B97271">
      <w:pPr>
        <w:pStyle w:val="a3"/>
        <w:numPr>
          <w:ilvl w:val="1"/>
          <w:numId w:val="1"/>
        </w:numPr>
        <w:ind w:firstLineChars="0"/>
        <w:rPr>
          <w:rStyle w:val="50"/>
        </w:rPr>
      </w:pPr>
      <w:r>
        <w:rPr>
          <w:rStyle w:val="50"/>
        </w:rPr>
        <w:t>微信公众号方面</w:t>
      </w:r>
    </w:p>
    <w:p w14:paraId="68C17981" w14:textId="77777777" w:rsidR="00EF256D" w:rsidRDefault="00B97271">
      <w:pPr>
        <w:pStyle w:val="a3"/>
        <w:numPr>
          <w:ilvl w:val="3"/>
          <w:numId w:val="2"/>
        </w:numPr>
        <w:ind w:firstLineChars="0"/>
        <w:rPr>
          <w:rStyle w:val="50"/>
          <w:b w:val="0"/>
          <w:bCs w:val="0"/>
        </w:rPr>
      </w:pPr>
      <w:r>
        <w:rPr>
          <w:rStyle w:val="50"/>
          <w:rFonts w:hint="eastAsia"/>
          <w:b w:val="0"/>
          <w:bCs w:val="0"/>
        </w:rPr>
        <w:t>【节日】类的推文更新</w:t>
      </w:r>
      <w:r>
        <w:rPr>
          <w:rStyle w:val="50"/>
          <w:b w:val="0"/>
          <w:bCs w:val="0"/>
        </w:rPr>
        <w:t>(</w:t>
      </w:r>
      <w:r>
        <w:rPr>
          <w:rStyle w:val="50"/>
          <w:rFonts w:hint="eastAsia"/>
          <w:b w:val="0"/>
          <w:bCs w:val="0"/>
        </w:rPr>
        <w:t>春节倒计时版块、清明节、劳动节等</w:t>
      </w:r>
      <w:r>
        <w:rPr>
          <w:rStyle w:val="50"/>
          <w:b w:val="0"/>
          <w:bCs w:val="0"/>
        </w:rPr>
        <w:t>)</w:t>
      </w:r>
    </w:p>
    <w:p w14:paraId="615F2C2B" w14:textId="77777777" w:rsidR="00EF256D" w:rsidRDefault="00B97271">
      <w:pPr>
        <w:pStyle w:val="a3"/>
        <w:numPr>
          <w:ilvl w:val="3"/>
          <w:numId w:val="2"/>
        </w:numPr>
        <w:ind w:firstLineChars="0"/>
        <w:rPr>
          <w:rStyle w:val="50"/>
          <w:b w:val="0"/>
          <w:bCs w:val="0"/>
        </w:rPr>
      </w:pPr>
      <w:r>
        <w:rPr>
          <w:rStyle w:val="50"/>
          <w:rFonts w:hint="eastAsia"/>
          <w:b w:val="0"/>
          <w:bCs w:val="0"/>
        </w:rPr>
        <w:t>【节气】类的推文更新（惊蛰、春分、立夏等）</w:t>
      </w:r>
    </w:p>
    <w:p w14:paraId="1B2E5374" w14:textId="77777777" w:rsidR="00EF256D" w:rsidRDefault="00B97271">
      <w:pPr>
        <w:pStyle w:val="a3"/>
        <w:numPr>
          <w:ilvl w:val="3"/>
          <w:numId w:val="2"/>
        </w:numPr>
        <w:ind w:firstLineChars="0"/>
        <w:rPr>
          <w:rStyle w:val="50"/>
          <w:b w:val="0"/>
          <w:bCs w:val="0"/>
        </w:rPr>
      </w:pPr>
      <w:r>
        <w:rPr>
          <w:rStyle w:val="50"/>
          <w:rFonts w:hint="eastAsia"/>
          <w:b w:val="0"/>
          <w:bCs w:val="0"/>
        </w:rPr>
        <w:t>【推荐】类版块更新（推荐电影、书籍、重要知识等）</w:t>
      </w:r>
    </w:p>
    <w:p w14:paraId="5B4436D8" w14:textId="77777777" w:rsidR="00EF256D" w:rsidRDefault="00B97271">
      <w:pPr>
        <w:pStyle w:val="a3"/>
        <w:numPr>
          <w:ilvl w:val="3"/>
          <w:numId w:val="2"/>
        </w:numPr>
        <w:ind w:firstLineChars="0"/>
        <w:rPr>
          <w:rStyle w:val="50"/>
          <w:b w:val="0"/>
          <w:bCs w:val="0"/>
        </w:rPr>
      </w:pPr>
      <w:r>
        <w:rPr>
          <w:rStyle w:val="50"/>
          <w:rFonts w:hint="eastAsia"/>
          <w:b w:val="0"/>
          <w:bCs w:val="0"/>
        </w:rPr>
        <w:t>原创类推文内容（关于你我的夏日限定等）</w:t>
      </w:r>
    </w:p>
    <w:p w14:paraId="62F8F507" w14:textId="77777777" w:rsidR="00EF256D" w:rsidRDefault="00B97271">
      <w:pPr>
        <w:pStyle w:val="a3"/>
        <w:numPr>
          <w:ilvl w:val="3"/>
          <w:numId w:val="2"/>
        </w:numPr>
        <w:ind w:firstLineChars="0"/>
        <w:rPr>
          <w:rStyle w:val="50"/>
          <w:b w:val="0"/>
          <w:bCs w:val="0"/>
        </w:rPr>
      </w:pPr>
      <w:r>
        <w:rPr>
          <w:rStyle w:val="50"/>
          <w:rFonts w:hint="eastAsia"/>
          <w:b w:val="0"/>
          <w:bCs w:val="0"/>
        </w:rPr>
        <w:t>【活动】【新闻】类更新学院内的大小活动及讲座新闻</w:t>
      </w:r>
      <w:r>
        <w:rPr>
          <w:rStyle w:val="50"/>
          <w:rFonts w:hint="eastAsia"/>
          <w:b w:val="0"/>
          <w:bCs w:val="0"/>
        </w:rPr>
        <w:lastRenderedPageBreak/>
        <w:t>（学生会重要例会、社团会议、晚会、社团活动、学术类讲座、经验分享会等）</w:t>
      </w:r>
    </w:p>
    <w:p w14:paraId="03DCF15A" w14:textId="77777777" w:rsidR="00EF256D" w:rsidRDefault="00B97271">
      <w:pPr>
        <w:pStyle w:val="a3"/>
        <w:numPr>
          <w:ilvl w:val="3"/>
          <w:numId w:val="2"/>
        </w:numPr>
        <w:ind w:firstLineChars="0"/>
        <w:rPr>
          <w:rStyle w:val="50"/>
          <w:b w:val="0"/>
          <w:bCs w:val="0"/>
        </w:rPr>
      </w:pPr>
      <w:r>
        <w:rPr>
          <w:rStyle w:val="50"/>
          <w:rFonts w:hint="eastAsia"/>
          <w:b w:val="0"/>
          <w:bCs w:val="0"/>
        </w:rPr>
        <w:t>在建党</w:t>
      </w:r>
      <w:r>
        <w:rPr>
          <w:rStyle w:val="50"/>
          <w:rFonts w:hint="eastAsia"/>
          <w:b w:val="0"/>
          <w:bCs w:val="0"/>
        </w:rPr>
        <w:t>1</w:t>
      </w:r>
      <w:r>
        <w:rPr>
          <w:rStyle w:val="50"/>
          <w:b w:val="0"/>
          <w:bCs w:val="0"/>
        </w:rPr>
        <w:t>00</w:t>
      </w:r>
      <w:r>
        <w:rPr>
          <w:rStyle w:val="50"/>
          <w:rFonts w:hint="eastAsia"/>
          <w:b w:val="0"/>
          <w:bCs w:val="0"/>
        </w:rPr>
        <w:t>周年特别推出的【回顾党史】版块，定期更新相关党史知识和故事</w:t>
      </w:r>
    </w:p>
    <w:p w14:paraId="4E23BB13" w14:textId="77777777" w:rsidR="00EF256D" w:rsidRDefault="00B97271">
      <w:pPr>
        <w:pStyle w:val="a3"/>
        <w:numPr>
          <w:ilvl w:val="3"/>
          <w:numId w:val="2"/>
        </w:numPr>
        <w:ind w:firstLineChars="0"/>
        <w:rPr>
          <w:rStyle w:val="50"/>
          <w:b w:val="0"/>
          <w:bCs w:val="0"/>
        </w:rPr>
      </w:pPr>
      <w:r>
        <w:rPr>
          <w:rStyle w:val="50"/>
          <w:rFonts w:hint="eastAsia"/>
          <w:b w:val="0"/>
          <w:bCs w:val="0"/>
        </w:rPr>
        <w:t>【文院电台】协助文院文艺部推送电台栏目</w:t>
      </w:r>
    </w:p>
    <w:p w14:paraId="4BCC9647" w14:textId="77777777" w:rsidR="00EF256D" w:rsidRDefault="00B97271">
      <w:pPr>
        <w:pStyle w:val="a3"/>
        <w:numPr>
          <w:ilvl w:val="3"/>
          <w:numId w:val="2"/>
        </w:numPr>
        <w:ind w:firstLineChars="0"/>
        <w:rPr>
          <w:rStyle w:val="50"/>
          <w:b w:val="0"/>
          <w:bCs w:val="0"/>
        </w:rPr>
      </w:pPr>
      <w:r>
        <w:rPr>
          <w:rStyle w:val="50"/>
          <w:rFonts w:hint="eastAsia"/>
          <w:b w:val="0"/>
          <w:bCs w:val="0"/>
        </w:rPr>
        <w:t>协助文学院社团部各社团更新活动推文、组织部团学活动、生活协管部的安全类推文等</w:t>
      </w:r>
    </w:p>
    <w:p w14:paraId="02ADFB7C" w14:textId="05B144CF" w:rsidR="00EF256D" w:rsidRDefault="00B97271">
      <w:pPr>
        <w:pStyle w:val="a3"/>
        <w:numPr>
          <w:ilvl w:val="3"/>
          <w:numId w:val="2"/>
        </w:numPr>
        <w:ind w:firstLineChars="0"/>
        <w:rPr>
          <w:rStyle w:val="50"/>
          <w:b w:val="0"/>
          <w:bCs w:val="0"/>
        </w:rPr>
      </w:pPr>
      <w:r>
        <w:rPr>
          <w:rStyle w:val="50"/>
          <w:rFonts w:hint="eastAsia"/>
          <w:b w:val="0"/>
          <w:bCs w:val="0"/>
        </w:rPr>
        <w:t>毕业季发布【求职升学解惑类】版块内容</w:t>
      </w:r>
    </w:p>
    <w:p w14:paraId="7CA97091" w14:textId="26218A4E" w:rsidR="00F64837" w:rsidRPr="00F64837" w:rsidRDefault="00F64837" w:rsidP="00F64837">
      <w:pPr>
        <w:ind w:left="1260"/>
        <w:rPr>
          <w:rStyle w:val="50"/>
          <w:rFonts w:hint="eastAsia"/>
          <w:b w:val="0"/>
          <w:bCs w:val="0"/>
        </w:rPr>
      </w:pPr>
      <w:r>
        <w:rPr>
          <w:rFonts w:hint="eastAsia"/>
          <w:noProof/>
          <w:sz w:val="28"/>
          <w:szCs w:val="28"/>
        </w:rPr>
        <w:drawing>
          <wp:inline distT="0" distB="0" distL="0" distR="0" wp14:anchorId="6FC39339" wp14:editId="77A15019">
            <wp:extent cx="1798773" cy="375351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7953" cy="3772673"/>
                    </a:xfrm>
                    <a:prstGeom prst="rect">
                      <a:avLst/>
                    </a:prstGeom>
                  </pic:spPr>
                </pic:pic>
              </a:graphicData>
            </a:graphic>
          </wp:inline>
        </w:drawing>
      </w:r>
    </w:p>
    <w:p w14:paraId="679587C8" w14:textId="77777777" w:rsidR="00EF256D" w:rsidRDefault="00B97271">
      <w:pPr>
        <w:pStyle w:val="a3"/>
        <w:numPr>
          <w:ilvl w:val="1"/>
          <w:numId w:val="1"/>
        </w:numPr>
        <w:ind w:firstLineChars="0"/>
        <w:rPr>
          <w:rStyle w:val="50"/>
        </w:rPr>
      </w:pPr>
      <w:r>
        <w:rPr>
          <w:rStyle w:val="50"/>
          <w:rFonts w:hint="eastAsia"/>
        </w:rPr>
        <w:t>文</w:t>
      </w:r>
      <w:r>
        <w:rPr>
          <w:rStyle w:val="50"/>
          <w:rFonts w:hint="eastAsia"/>
        </w:rPr>
        <w:t>学院官方</w:t>
      </w:r>
      <w:r>
        <w:rPr>
          <w:rStyle w:val="50"/>
          <w:rFonts w:hint="eastAsia"/>
        </w:rPr>
        <w:t>QQ</w:t>
      </w:r>
    </w:p>
    <w:p w14:paraId="6E86E54A" w14:textId="77777777" w:rsidR="00EF256D" w:rsidRDefault="00B97271">
      <w:pPr>
        <w:pStyle w:val="a3"/>
        <w:ind w:left="1140" w:firstLineChars="0" w:firstLine="0"/>
        <w:rPr>
          <w:rStyle w:val="50"/>
          <w:b w:val="0"/>
          <w:bCs w:val="0"/>
        </w:rPr>
      </w:pPr>
      <w:r>
        <w:rPr>
          <w:rStyle w:val="50"/>
          <w:rFonts w:hint="eastAsia"/>
          <w:b w:val="0"/>
          <w:bCs w:val="0"/>
        </w:rPr>
        <w:t>主要用于发布学生会的工作动态、各社团活动宣传</w:t>
      </w:r>
    </w:p>
    <w:p w14:paraId="48172C5D" w14:textId="028AD702" w:rsidR="00EF256D" w:rsidRDefault="00B97271">
      <w:pPr>
        <w:pStyle w:val="a3"/>
        <w:ind w:left="1140" w:firstLineChars="0" w:firstLine="0"/>
        <w:rPr>
          <w:rStyle w:val="50"/>
          <w:b w:val="0"/>
          <w:bCs w:val="0"/>
        </w:rPr>
      </w:pPr>
      <w:r>
        <w:rPr>
          <w:rStyle w:val="50"/>
          <w:rFonts w:hint="eastAsia"/>
          <w:b w:val="0"/>
          <w:bCs w:val="0"/>
        </w:rPr>
        <w:t>在庆祝建党一百周年晚会时利用官</w:t>
      </w:r>
      <w:r>
        <w:rPr>
          <w:rStyle w:val="50"/>
          <w:rFonts w:hint="eastAsia"/>
          <w:b w:val="0"/>
          <w:bCs w:val="0"/>
        </w:rPr>
        <w:t>Q</w:t>
      </w:r>
      <w:r>
        <w:rPr>
          <w:rStyle w:val="50"/>
          <w:rFonts w:hint="eastAsia"/>
          <w:b w:val="0"/>
          <w:bCs w:val="0"/>
        </w:rPr>
        <w:t>进行直播</w:t>
      </w:r>
    </w:p>
    <w:p w14:paraId="23670806" w14:textId="43BFD023" w:rsidR="00F64837" w:rsidRPr="00F64837" w:rsidRDefault="00F64837" w:rsidP="00F64837">
      <w:pPr>
        <w:ind w:firstLineChars="500" w:firstLine="1400"/>
        <w:rPr>
          <w:rStyle w:val="50"/>
          <w:rFonts w:hint="eastAsia"/>
          <w:b w:val="0"/>
          <w:bCs w:val="0"/>
        </w:rPr>
      </w:pPr>
      <w:r>
        <w:rPr>
          <w:rFonts w:hint="eastAsia"/>
          <w:noProof/>
          <w:sz w:val="28"/>
          <w:szCs w:val="28"/>
        </w:rPr>
        <w:lastRenderedPageBreak/>
        <w:drawing>
          <wp:inline distT="0" distB="0" distL="0" distR="0" wp14:anchorId="30A09F7D" wp14:editId="5AA614B7">
            <wp:extent cx="1777644" cy="3083045"/>
            <wp:effectExtent l="0" t="0" r="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2788" cy="3126653"/>
                    </a:xfrm>
                    <a:prstGeom prst="rect">
                      <a:avLst/>
                    </a:prstGeom>
                  </pic:spPr>
                </pic:pic>
              </a:graphicData>
            </a:graphic>
          </wp:inline>
        </w:drawing>
      </w:r>
    </w:p>
    <w:p w14:paraId="3C0DB597" w14:textId="77777777" w:rsidR="00EF256D" w:rsidRDefault="00B97271">
      <w:pPr>
        <w:pStyle w:val="a3"/>
        <w:numPr>
          <w:ilvl w:val="1"/>
          <w:numId w:val="1"/>
        </w:numPr>
        <w:ind w:firstLineChars="0"/>
        <w:rPr>
          <w:rStyle w:val="50"/>
        </w:rPr>
      </w:pPr>
      <w:r>
        <w:rPr>
          <w:rStyle w:val="50"/>
          <w:rFonts w:hint="eastAsia"/>
        </w:rPr>
        <w:t>文</w:t>
      </w:r>
      <w:r>
        <w:rPr>
          <w:rStyle w:val="50"/>
          <w:rFonts w:hint="eastAsia"/>
        </w:rPr>
        <w:t>学院官网</w:t>
      </w:r>
    </w:p>
    <w:p w14:paraId="74FC3878" w14:textId="77777777" w:rsidR="00EF256D" w:rsidRDefault="00B97271">
      <w:pPr>
        <w:pStyle w:val="a3"/>
        <w:ind w:left="1140" w:firstLineChars="0" w:firstLine="0"/>
        <w:rPr>
          <w:rStyle w:val="50"/>
          <w:b w:val="0"/>
          <w:bCs w:val="0"/>
        </w:rPr>
      </w:pPr>
      <w:r>
        <w:rPr>
          <w:rStyle w:val="50"/>
          <w:rFonts w:hint="eastAsia"/>
          <w:b w:val="0"/>
          <w:bCs w:val="0"/>
        </w:rPr>
        <w:t>协助老师发布文学院新闻</w:t>
      </w:r>
      <w:r>
        <w:rPr>
          <w:rStyle w:val="50"/>
          <w:b w:val="0"/>
          <w:bCs w:val="0"/>
        </w:rPr>
        <w:t>,</w:t>
      </w:r>
      <w:r>
        <w:rPr>
          <w:rStyle w:val="50"/>
          <w:rFonts w:hint="eastAsia"/>
          <w:b w:val="0"/>
          <w:bCs w:val="0"/>
        </w:rPr>
        <w:t>主要涉及学术类的讲座新闻</w:t>
      </w:r>
      <w:r>
        <w:rPr>
          <w:rStyle w:val="50"/>
          <w:rFonts w:hint="eastAsia"/>
          <w:b w:val="0"/>
          <w:bCs w:val="0"/>
        </w:rPr>
        <w:t>、学院老师的党员活动等</w:t>
      </w:r>
    </w:p>
    <w:p w14:paraId="0B0F52E7" w14:textId="77777777" w:rsidR="00EF256D" w:rsidRDefault="00B97271">
      <w:pPr>
        <w:pStyle w:val="a3"/>
        <w:numPr>
          <w:ilvl w:val="1"/>
          <w:numId w:val="1"/>
        </w:numPr>
        <w:ind w:firstLineChars="0"/>
        <w:rPr>
          <w:rStyle w:val="50"/>
        </w:rPr>
      </w:pPr>
      <w:r>
        <w:rPr>
          <w:rStyle w:val="50"/>
          <w:rFonts w:hint="eastAsia"/>
        </w:rPr>
        <w:t>宣传制作方面</w:t>
      </w:r>
    </w:p>
    <w:p w14:paraId="65EC0C68" w14:textId="77777777" w:rsidR="00EF256D" w:rsidRDefault="00B97271">
      <w:pPr>
        <w:pStyle w:val="a3"/>
        <w:ind w:left="1140" w:firstLineChars="0" w:firstLine="0"/>
        <w:rPr>
          <w:rStyle w:val="50"/>
          <w:b w:val="0"/>
          <w:bCs w:val="0"/>
        </w:rPr>
      </w:pPr>
      <w:r>
        <w:rPr>
          <w:rStyle w:val="50"/>
          <w:rFonts w:hint="eastAsia"/>
          <w:b w:val="0"/>
          <w:bCs w:val="0"/>
        </w:rPr>
        <w:t>在晚会当中设计电子及纸质邀请函、荣誉证书</w:t>
      </w:r>
    </w:p>
    <w:p w14:paraId="2BA4DD3B" w14:textId="77777777" w:rsidR="00EF256D" w:rsidRDefault="00B97271">
      <w:pPr>
        <w:pStyle w:val="a3"/>
        <w:ind w:left="1140" w:firstLineChars="0" w:firstLine="0"/>
        <w:rPr>
          <w:rStyle w:val="50"/>
          <w:b w:val="0"/>
          <w:bCs w:val="0"/>
        </w:rPr>
      </w:pPr>
      <w:r>
        <w:rPr>
          <w:rStyle w:val="50"/>
          <w:rFonts w:hint="eastAsia"/>
          <w:b w:val="0"/>
          <w:bCs w:val="0"/>
        </w:rPr>
        <w:t>制作学生会及各社团聘书</w:t>
      </w:r>
    </w:p>
    <w:p w14:paraId="6EC7E60A" w14:textId="77777777" w:rsidR="00EF256D" w:rsidRDefault="00B97271">
      <w:pPr>
        <w:pStyle w:val="3"/>
        <w:numPr>
          <w:ilvl w:val="0"/>
          <w:numId w:val="1"/>
        </w:numPr>
      </w:pPr>
      <w:r>
        <w:rPr>
          <w:rFonts w:hint="eastAsia"/>
        </w:rPr>
        <w:t>工作安排</w:t>
      </w:r>
    </w:p>
    <w:p w14:paraId="05D10406" w14:textId="77777777" w:rsidR="00EF256D" w:rsidRDefault="00B97271">
      <w:pPr>
        <w:pStyle w:val="a3"/>
        <w:numPr>
          <w:ilvl w:val="1"/>
          <w:numId w:val="1"/>
        </w:numPr>
        <w:ind w:firstLineChars="0"/>
        <w:rPr>
          <w:sz w:val="28"/>
          <w:szCs w:val="28"/>
        </w:rPr>
      </w:pPr>
      <w:r>
        <w:rPr>
          <w:rFonts w:hint="eastAsia"/>
          <w:sz w:val="28"/>
          <w:szCs w:val="28"/>
        </w:rPr>
        <w:t>日常推文方面周一固定更新党史版块，周四周六要更新相关内容</w:t>
      </w:r>
    </w:p>
    <w:p w14:paraId="3E940D5B" w14:textId="77777777" w:rsidR="00EF256D" w:rsidRDefault="00B97271">
      <w:pPr>
        <w:pStyle w:val="a3"/>
        <w:numPr>
          <w:ilvl w:val="1"/>
          <w:numId w:val="1"/>
        </w:numPr>
        <w:ind w:firstLineChars="0"/>
        <w:rPr>
          <w:rStyle w:val="50"/>
          <w:b w:val="0"/>
          <w:bCs w:val="0"/>
        </w:rPr>
      </w:pPr>
      <w:r>
        <w:rPr>
          <w:rStyle w:val="50"/>
          <w:rFonts w:hint="eastAsia"/>
          <w:b w:val="0"/>
          <w:bCs w:val="0"/>
        </w:rPr>
        <w:t>遇见节日或节气要更新</w:t>
      </w:r>
    </w:p>
    <w:p w14:paraId="50D13838" w14:textId="77777777" w:rsidR="00EF256D" w:rsidRDefault="00B97271">
      <w:pPr>
        <w:pStyle w:val="a3"/>
        <w:numPr>
          <w:ilvl w:val="1"/>
          <w:numId w:val="1"/>
        </w:numPr>
        <w:ind w:firstLineChars="0"/>
        <w:rPr>
          <w:rStyle w:val="50"/>
          <w:b w:val="0"/>
          <w:bCs w:val="0"/>
        </w:rPr>
      </w:pPr>
      <w:r>
        <w:rPr>
          <w:rStyle w:val="50"/>
          <w:rFonts w:hint="eastAsia"/>
          <w:b w:val="0"/>
          <w:bCs w:val="0"/>
        </w:rPr>
        <w:t>学院的活动安排一人写新闻，另一人则负责拍照和排版</w:t>
      </w:r>
    </w:p>
    <w:p w14:paraId="0566A639" w14:textId="77777777" w:rsidR="00EF256D" w:rsidRDefault="00B97271">
      <w:pPr>
        <w:pStyle w:val="a3"/>
        <w:numPr>
          <w:ilvl w:val="1"/>
          <w:numId w:val="1"/>
        </w:numPr>
        <w:ind w:firstLineChars="0"/>
        <w:rPr>
          <w:rStyle w:val="50"/>
          <w:b w:val="0"/>
          <w:bCs w:val="0"/>
        </w:rPr>
      </w:pPr>
      <w:r>
        <w:rPr>
          <w:rStyle w:val="50"/>
          <w:rFonts w:hint="eastAsia"/>
          <w:b w:val="0"/>
          <w:bCs w:val="0"/>
        </w:rPr>
        <w:t>按照顺序以滚动的方式进行工作安排</w:t>
      </w:r>
    </w:p>
    <w:p w14:paraId="4E037F12" w14:textId="5330052D" w:rsidR="00EF256D" w:rsidRDefault="00B97271">
      <w:pPr>
        <w:pStyle w:val="a3"/>
        <w:numPr>
          <w:ilvl w:val="1"/>
          <w:numId w:val="1"/>
        </w:numPr>
        <w:ind w:firstLineChars="0"/>
        <w:rPr>
          <w:rStyle w:val="50"/>
          <w:b w:val="0"/>
          <w:bCs w:val="0"/>
        </w:rPr>
      </w:pPr>
      <w:r>
        <w:rPr>
          <w:rStyle w:val="50"/>
          <w:rFonts w:hint="eastAsia"/>
          <w:b w:val="0"/>
          <w:bCs w:val="0"/>
        </w:rPr>
        <w:t>不定期召开部门会议，总结工作中的优缺点进行改善</w:t>
      </w:r>
    </w:p>
    <w:p w14:paraId="744368BC" w14:textId="4F52CD01" w:rsidR="00F64837" w:rsidRDefault="00F64837" w:rsidP="00F64837">
      <w:pPr>
        <w:ind w:left="420"/>
        <w:rPr>
          <w:rStyle w:val="50"/>
          <w:b w:val="0"/>
          <w:bCs w:val="0"/>
        </w:rPr>
      </w:pPr>
    </w:p>
    <w:p w14:paraId="368F90E1" w14:textId="75CFAEF8" w:rsidR="00F64837" w:rsidRPr="00F64837" w:rsidRDefault="00F64837" w:rsidP="00F64837">
      <w:pPr>
        <w:ind w:left="420"/>
        <w:rPr>
          <w:rStyle w:val="50"/>
          <w:rFonts w:hint="eastAsia"/>
          <w:sz w:val="32"/>
          <w:szCs w:val="32"/>
        </w:rPr>
      </w:pPr>
      <w:r w:rsidRPr="00F64837">
        <w:rPr>
          <w:rStyle w:val="50"/>
          <w:rFonts w:hint="eastAsia"/>
          <w:sz w:val="32"/>
          <w:szCs w:val="32"/>
        </w:rPr>
        <w:t>三、总结</w:t>
      </w:r>
    </w:p>
    <w:p w14:paraId="772EAF60" w14:textId="413C7155" w:rsidR="00EF256D" w:rsidRDefault="00F64837" w:rsidP="00F64837">
      <w:pPr>
        <w:pStyle w:val="a3"/>
        <w:ind w:left="1140" w:firstLineChars="0" w:firstLine="0"/>
        <w:rPr>
          <w:rStyle w:val="50"/>
          <w:b w:val="0"/>
          <w:bCs w:val="0"/>
        </w:rPr>
      </w:pPr>
      <w:r>
        <w:rPr>
          <w:noProof/>
          <w:sz w:val="28"/>
          <w:szCs w:val="28"/>
        </w:rPr>
        <w:drawing>
          <wp:inline distT="0" distB="0" distL="0" distR="0" wp14:anchorId="65BA39B0" wp14:editId="67439BCD">
            <wp:extent cx="3644812" cy="273382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57320" cy="2743210"/>
                    </a:xfrm>
                    <a:prstGeom prst="rect">
                      <a:avLst/>
                    </a:prstGeom>
                  </pic:spPr>
                </pic:pic>
              </a:graphicData>
            </a:graphic>
          </wp:inline>
        </w:drawing>
      </w:r>
    </w:p>
    <w:p w14:paraId="7E2046EE" w14:textId="6691E56B" w:rsidR="00103C32" w:rsidRDefault="00103C32" w:rsidP="00103C32">
      <w:pPr>
        <w:ind w:firstLineChars="200" w:firstLine="560"/>
        <w:rPr>
          <w:rStyle w:val="50"/>
          <w:b w:val="0"/>
          <w:bCs w:val="0"/>
        </w:rPr>
      </w:pPr>
      <w:r>
        <w:rPr>
          <w:rStyle w:val="50"/>
          <w:rFonts w:hint="eastAsia"/>
          <w:b w:val="0"/>
          <w:bCs w:val="0"/>
        </w:rPr>
        <w:t>在2</w:t>
      </w:r>
      <w:r>
        <w:rPr>
          <w:rStyle w:val="50"/>
          <w:b w:val="0"/>
          <w:bCs w:val="0"/>
        </w:rPr>
        <w:t>020-2021</w:t>
      </w:r>
      <w:r>
        <w:rPr>
          <w:rStyle w:val="50"/>
          <w:rFonts w:hint="eastAsia"/>
          <w:b w:val="0"/>
          <w:bCs w:val="0"/>
        </w:rPr>
        <w:t>年度学生会工作中，</w:t>
      </w:r>
      <w:r w:rsidR="00F64837">
        <w:rPr>
          <w:rStyle w:val="50"/>
          <w:rFonts w:hint="eastAsia"/>
          <w:b w:val="0"/>
          <w:bCs w:val="0"/>
        </w:rPr>
        <w:t>宣传部获得了先进优秀部门的荣誉称号，这对于我们整个部门而言既是鼓励更是动力</w:t>
      </w:r>
      <w:r>
        <w:rPr>
          <w:rStyle w:val="50"/>
          <w:rFonts w:hint="eastAsia"/>
          <w:b w:val="0"/>
          <w:bCs w:val="0"/>
        </w:rPr>
        <w:t>。鼓励是因为这份荣誉是对我们过去一年工作的肯定和认可，而动力是因为这份荣誉时刻提醒着我们要更加全身心地投入到工作中，让部门与我们的关系更加紧密，把宣传部向更好、更优秀的方向发展。</w:t>
      </w:r>
    </w:p>
    <w:p w14:paraId="061B1ECE" w14:textId="7AF81C47" w:rsidR="00103C32" w:rsidRDefault="00103C32" w:rsidP="00103C32">
      <w:pPr>
        <w:ind w:firstLineChars="200" w:firstLine="560"/>
        <w:rPr>
          <w:rStyle w:val="50"/>
          <w:b w:val="0"/>
          <w:bCs w:val="0"/>
        </w:rPr>
      </w:pPr>
      <w:r>
        <w:rPr>
          <w:rStyle w:val="50"/>
          <w:rFonts w:hint="eastAsia"/>
          <w:b w:val="0"/>
          <w:bCs w:val="0"/>
        </w:rPr>
        <w:t>除了积极投身工作之外，我们也要做到及时反思自我以及工作中出现的各类问题。即使在工作内容复杂的情况下，也要尽最大的努力全方位思考问题，做到凡是抢先一步安排妥当，这样才可能避免事情积压太多或者在突发情况面前手足无措。</w:t>
      </w:r>
    </w:p>
    <w:p w14:paraId="1B61BA58" w14:textId="5701BEF6" w:rsidR="00103C32" w:rsidRPr="00F64837" w:rsidRDefault="00103C32" w:rsidP="00103C32">
      <w:pPr>
        <w:ind w:firstLineChars="200" w:firstLine="560"/>
        <w:rPr>
          <w:rStyle w:val="50"/>
          <w:rFonts w:hint="eastAsia"/>
          <w:b w:val="0"/>
          <w:bCs w:val="0"/>
        </w:rPr>
      </w:pPr>
      <w:r>
        <w:rPr>
          <w:rStyle w:val="50"/>
          <w:rFonts w:hint="eastAsia"/>
          <w:b w:val="0"/>
          <w:bCs w:val="0"/>
        </w:rPr>
        <w:t>以上就是宣传部的工作总结，在接下来的时间里，我们部门的成员依然会不忘初心，</w:t>
      </w:r>
      <w:r w:rsidR="00B97271">
        <w:rPr>
          <w:rStyle w:val="50"/>
          <w:rFonts w:hint="eastAsia"/>
          <w:b w:val="0"/>
          <w:bCs w:val="0"/>
        </w:rPr>
        <w:t>认真</w:t>
      </w:r>
      <w:r w:rsidR="00283A01">
        <w:rPr>
          <w:rStyle w:val="50"/>
          <w:rFonts w:hint="eastAsia"/>
          <w:b w:val="0"/>
          <w:bCs w:val="0"/>
        </w:rPr>
        <w:t>工作，携手其他部门的同学们</w:t>
      </w:r>
      <w:r w:rsidR="00B97271">
        <w:rPr>
          <w:rStyle w:val="50"/>
          <w:rFonts w:hint="eastAsia"/>
          <w:b w:val="0"/>
          <w:bCs w:val="0"/>
        </w:rPr>
        <w:t>共同努力，</w:t>
      </w:r>
      <w:r w:rsidR="00283A01">
        <w:rPr>
          <w:rStyle w:val="50"/>
          <w:rFonts w:hint="eastAsia"/>
          <w:b w:val="0"/>
          <w:bCs w:val="0"/>
        </w:rPr>
        <w:t>让学生会</w:t>
      </w:r>
      <w:r w:rsidR="00B97271">
        <w:rPr>
          <w:rStyle w:val="50"/>
          <w:rFonts w:hint="eastAsia"/>
          <w:b w:val="0"/>
          <w:bCs w:val="0"/>
        </w:rPr>
        <w:t>这个团结有爱的大家庭更加优秀！</w:t>
      </w:r>
    </w:p>
    <w:sectPr w:rsidR="00103C32" w:rsidRPr="00F648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D1691"/>
    <w:multiLevelType w:val="multilevel"/>
    <w:tmpl w:val="336D169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A1A79B4"/>
    <w:multiLevelType w:val="multilevel"/>
    <w:tmpl w:val="4A1A79B4"/>
    <w:lvl w:ilvl="0">
      <w:start w:val="1"/>
      <w:numFmt w:val="japaneseCounting"/>
      <w:lvlText w:val="%1、"/>
      <w:lvlJc w:val="left"/>
      <w:pPr>
        <w:ind w:left="720" w:hanging="720"/>
      </w:pPr>
      <w:rPr>
        <w:rFonts w:hint="default"/>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EE0"/>
    <w:rsid w:val="000B5663"/>
    <w:rsid w:val="00103C32"/>
    <w:rsid w:val="00212BD3"/>
    <w:rsid w:val="00283A01"/>
    <w:rsid w:val="003A1F6F"/>
    <w:rsid w:val="00741EE0"/>
    <w:rsid w:val="007C503D"/>
    <w:rsid w:val="008278A5"/>
    <w:rsid w:val="009E1A61"/>
    <w:rsid w:val="00B97271"/>
    <w:rsid w:val="00CE7B6A"/>
    <w:rsid w:val="00E44C31"/>
    <w:rsid w:val="00EF256D"/>
    <w:rsid w:val="00F64837"/>
    <w:rsid w:val="00F70C00"/>
    <w:rsid w:val="445E4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5DD30"/>
  <w15:docId w15:val="{3EBD4CCE-148A-4C4E-A768-704B02EE2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paragraph" w:styleId="a3">
    <w:name w:val="List Paragraph"/>
    <w:basedOn w:val="a"/>
    <w:uiPriority w:val="34"/>
    <w:qFormat/>
    <w:pPr>
      <w:ind w:firstLineChars="200" w:firstLine="420"/>
    </w:pPr>
  </w:style>
  <w:style w:type="character" w:customStyle="1" w:styleId="30">
    <w:name w:val="标题 3 字符"/>
    <w:basedOn w:val="a0"/>
    <w:link w:val="3"/>
    <w:uiPriority w:val="9"/>
    <w:rPr>
      <w:b/>
      <w:bCs/>
      <w:sz w:val="32"/>
      <w:szCs w:val="32"/>
    </w:rPr>
  </w:style>
  <w:style w:type="character" w:customStyle="1" w:styleId="40">
    <w:name w:val="标题 4 字符"/>
    <w:basedOn w:val="a0"/>
    <w:link w:val="4"/>
    <w:uiPriority w:val="9"/>
    <w:rPr>
      <w:rFonts w:asciiTheme="majorHAnsi" w:eastAsiaTheme="majorEastAsia" w:hAnsiTheme="majorHAnsi" w:cstheme="majorBidi"/>
      <w:b/>
      <w:bCs/>
      <w:sz w:val="28"/>
      <w:szCs w:val="28"/>
    </w:rPr>
  </w:style>
  <w:style w:type="character" w:customStyle="1" w:styleId="50">
    <w:name w:val="标题 5 字符"/>
    <w:basedOn w:val="a0"/>
    <w:link w:val="5"/>
    <w:uiPriority w:val="9"/>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4</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Jiangyuan</dc:creator>
  <cp:lastModifiedBy>陈 怡</cp:lastModifiedBy>
  <cp:revision>5</cp:revision>
  <dcterms:created xsi:type="dcterms:W3CDTF">2021-06-25T06:11:00Z</dcterms:created>
  <dcterms:modified xsi:type="dcterms:W3CDTF">2021-09-15T11:05:00Z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ABE460DEC81A4AF19B7D47FCD400AAA6</vt:lpwstr>
  </property>
</Properties>
</file>